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A" w:rsidRPr="00866543" w:rsidRDefault="00E42365" w:rsidP="008665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6654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Уважаемые</w:t>
      </w:r>
      <w:r w:rsidR="0089529A" w:rsidRPr="0086654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пациенты!</w:t>
      </w:r>
    </w:p>
    <w:p w:rsidR="00EF4FE6" w:rsidRPr="00A42A00" w:rsidRDefault="00750640" w:rsidP="00750640">
      <w:pPr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       ООО «</w:t>
      </w:r>
      <w:r w:rsidR="0089529A" w:rsidRPr="00A42A00">
        <w:rPr>
          <w:rFonts w:ascii="Times New Roman" w:hAnsi="Times New Roman" w:cs="Times New Roman"/>
          <w:sz w:val="32"/>
          <w:szCs w:val="32"/>
        </w:rPr>
        <w:t>Стоматологическая клиника «</w:t>
      </w:r>
      <w:r w:rsidR="00E42365" w:rsidRPr="00A42A00">
        <w:rPr>
          <w:rFonts w:ascii="Times New Roman" w:hAnsi="Times New Roman" w:cs="Times New Roman"/>
          <w:sz w:val="32"/>
          <w:szCs w:val="32"/>
        </w:rPr>
        <w:t>АЛМАЗ</w:t>
      </w:r>
      <w:r w:rsidR="0089529A" w:rsidRPr="00A42A00">
        <w:rPr>
          <w:rFonts w:ascii="Times New Roman" w:hAnsi="Times New Roman" w:cs="Times New Roman"/>
          <w:sz w:val="32"/>
          <w:szCs w:val="32"/>
        </w:rPr>
        <w:t xml:space="preserve">» предоставляет своим </w:t>
      </w:r>
      <w:r w:rsidRPr="00A42A00">
        <w:rPr>
          <w:rFonts w:ascii="Times New Roman" w:hAnsi="Times New Roman" w:cs="Times New Roman"/>
          <w:sz w:val="32"/>
          <w:szCs w:val="32"/>
        </w:rPr>
        <w:t>пациентам</w:t>
      </w:r>
      <w:r w:rsidR="00E42365" w:rsidRPr="00A42A00">
        <w:rPr>
          <w:rFonts w:ascii="Times New Roman" w:hAnsi="Times New Roman" w:cs="Times New Roman"/>
          <w:sz w:val="32"/>
          <w:szCs w:val="32"/>
        </w:rPr>
        <w:t xml:space="preserve"> рассрочку</w:t>
      </w:r>
      <w:r w:rsidRPr="00A42A00">
        <w:rPr>
          <w:rFonts w:ascii="Times New Roman" w:hAnsi="Times New Roman" w:cs="Times New Roman"/>
          <w:sz w:val="32"/>
          <w:szCs w:val="32"/>
        </w:rPr>
        <w:t xml:space="preserve"> платежа</w:t>
      </w:r>
      <w:r w:rsidR="00E42365" w:rsidRPr="00A42A00">
        <w:rPr>
          <w:rFonts w:ascii="Times New Roman" w:hAnsi="Times New Roman" w:cs="Times New Roman"/>
          <w:sz w:val="32"/>
          <w:szCs w:val="32"/>
        </w:rPr>
        <w:t xml:space="preserve"> на </w:t>
      </w:r>
      <w:r w:rsidRPr="00A42A00">
        <w:rPr>
          <w:rFonts w:ascii="Times New Roman" w:hAnsi="Times New Roman" w:cs="Times New Roman"/>
          <w:sz w:val="32"/>
          <w:szCs w:val="32"/>
        </w:rPr>
        <w:t>стоматологические</w:t>
      </w:r>
      <w:r w:rsidR="0089529A" w:rsidRPr="00A42A00">
        <w:rPr>
          <w:rFonts w:ascii="Times New Roman" w:hAnsi="Times New Roman" w:cs="Times New Roman"/>
          <w:sz w:val="32"/>
          <w:szCs w:val="32"/>
        </w:rPr>
        <w:t xml:space="preserve"> услуги</w:t>
      </w:r>
      <w:r w:rsidRPr="00A42A00">
        <w:rPr>
          <w:rFonts w:ascii="Times New Roman" w:hAnsi="Times New Roman" w:cs="Times New Roman"/>
          <w:sz w:val="32"/>
          <w:szCs w:val="32"/>
        </w:rPr>
        <w:t>.</w:t>
      </w:r>
      <w:r w:rsidR="0089529A" w:rsidRPr="00A42A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0640" w:rsidRPr="00882014" w:rsidRDefault="00750640" w:rsidP="00B85143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8201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Условия предоставления:</w:t>
      </w:r>
    </w:p>
    <w:p w:rsidR="0089529A" w:rsidRPr="00A42A00" w:rsidRDefault="0089529A" w:rsidP="00B85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Срок рассрочки: до </w:t>
      </w:r>
      <w:r w:rsidR="00A42A00">
        <w:rPr>
          <w:rFonts w:ascii="Times New Roman" w:hAnsi="Times New Roman" w:cs="Times New Roman"/>
          <w:sz w:val="32"/>
          <w:szCs w:val="32"/>
        </w:rPr>
        <w:t>6</w:t>
      </w:r>
      <w:r w:rsidRPr="00A42A00">
        <w:rPr>
          <w:rFonts w:ascii="Times New Roman" w:hAnsi="Times New Roman" w:cs="Times New Roman"/>
          <w:sz w:val="32"/>
          <w:szCs w:val="32"/>
        </w:rPr>
        <w:t xml:space="preserve"> месяцев</w:t>
      </w:r>
    </w:p>
    <w:p w:rsidR="0089529A" w:rsidRPr="00A42A00" w:rsidRDefault="0089529A" w:rsidP="00B851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Первоначальный взнос: 50</w:t>
      </w:r>
      <w:r w:rsidR="00E42365" w:rsidRPr="00A42A00">
        <w:rPr>
          <w:rFonts w:ascii="Times New Roman" w:hAnsi="Times New Roman" w:cs="Times New Roman"/>
          <w:sz w:val="32"/>
          <w:szCs w:val="32"/>
        </w:rPr>
        <w:t xml:space="preserve"> </w:t>
      </w:r>
      <w:r w:rsidRPr="00A42A00">
        <w:rPr>
          <w:rFonts w:ascii="Times New Roman" w:hAnsi="Times New Roman" w:cs="Times New Roman"/>
          <w:sz w:val="32"/>
          <w:szCs w:val="32"/>
        </w:rPr>
        <w:t>%</w:t>
      </w:r>
    </w:p>
    <w:p w:rsidR="0089529A" w:rsidRPr="00A42A00" w:rsidRDefault="0089529A" w:rsidP="00B851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Процент переплаты: 0</w:t>
      </w:r>
      <w:r w:rsidR="00E42365" w:rsidRPr="00A42A00">
        <w:rPr>
          <w:rFonts w:ascii="Times New Roman" w:hAnsi="Times New Roman" w:cs="Times New Roman"/>
          <w:sz w:val="32"/>
          <w:szCs w:val="32"/>
        </w:rPr>
        <w:t xml:space="preserve"> </w:t>
      </w:r>
      <w:r w:rsidRPr="00A42A00">
        <w:rPr>
          <w:rFonts w:ascii="Times New Roman" w:hAnsi="Times New Roman" w:cs="Times New Roman"/>
          <w:sz w:val="32"/>
          <w:szCs w:val="32"/>
        </w:rPr>
        <w:t>%</w:t>
      </w:r>
    </w:p>
    <w:p w:rsidR="00C75729" w:rsidRPr="00A42A00" w:rsidRDefault="00C75729" w:rsidP="00B85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Необходимые документы: Паспорт </w:t>
      </w:r>
      <w:r w:rsidR="00EF4FE6" w:rsidRPr="00A42A00">
        <w:rPr>
          <w:rFonts w:ascii="Times New Roman" w:hAnsi="Times New Roman" w:cs="Times New Roman"/>
          <w:sz w:val="32"/>
          <w:szCs w:val="32"/>
        </w:rPr>
        <w:t>РФ, СНИЛС</w:t>
      </w:r>
      <w:r w:rsidRPr="00A42A00">
        <w:rPr>
          <w:rFonts w:ascii="Times New Roman" w:hAnsi="Times New Roman" w:cs="Times New Roman"/>
          <w:sz w:val="32"/>
          <w:szCs w:val="32"/>
        </w:rPr>
        <w:t>, Анкета пациента</w:t>
      </w:r>
    </w:p>
    <w:p w:rsidR="00EF4FE6" w:rsidRPr="00A42A00" w:rsidRDefault="00750640" w:rsidP="00B85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Возраст</w:t>
      </w:r>
      <w:r w:rsidR="00A42A00">
        <w:rPr>
          <w:rFonts w:ascii="Times New Roman" w:hAnsi="Times New Roman" w:cs="Times New Roman"/>
          <w:sz w:val="32"/>
          <w:szCs w:val="32"/>
        </w:rPr>
        <w:t xml:space="preserve"> -</w:t>
      </w:r>
      <w:r w:rsidRPr="00A42A00">
        <w:rPr>
          <w:rFonts w:ascii="Times New Roman" w:hAnsi="Times New Roman" w:cs="Times New Roman"/>
          <w:sz w:val="32"/>
          <w:szCs w:val="32"/>
        </w:rPr>
        <w:t xml:space="preserve"> не менее </w:t>
      </w:r>
      <w:r w:rsidR="00EF4FE6" w:rsidRPr="00A42A00">
        <w:rPr>
          <w:rFonts w:ascii="Times New Roman" w:hAnsi="Times New Roman" w:cs="Times New Roman"/>
          <w:sz w:val="32"/>
          <w:szCs w:val="32"/>
        </w:rPr>
        <w:t>21 года.</w:t>
      </w:r>
    </w:p>
    <w:p w:rsidR="00EF4FE6" w:rsidRPr="00A42A00" w:rsidRDefault="00EF4FE6" w:rsidP="00EF4FE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29A" w:rsidRPr="00882014" w:rsidRDefault="00EF4FE6" w:rsidP="00A42A00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8201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8201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 </w:t>
      </w:r>
      <w:r w:rsidR="0089529A" w:rsidRPr="0088201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Рассрочка оформляется очень быстро и удобно:</w:t>
      </w:r>
    </w:p>
    <w:p w:rsidR="0089529A" w:rsidRPr="00A42A00" w:rsidRDefault="0089529A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На консультации Вы согласовываете с Вашим лечащим врачом план лечения.</w:t>
      </w:r>
    </w:p>
    <w:p w:rsidR="0089529A" w:rsidRPr="00A42A00" w:rsidRDefault="00750640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А</w:t>
      </w:r>
      <w:r w:rsidR="0089529A" w:rsidRPr="00A42A00">
        <w:rPr>
          <w:rFonts w:ascii="Times New Roman" w:hAnsi="Times New Roman" w:cs="Times New Roman"/>
          <w:sz w:val="32"/>
          <w:szCs w:val="32"/>
        </w:rPr>
        <w:t>дминистратор помогает Вам заполнить все необходимые документы.</w:t>
      </w:r>
    </w:p>
    <w:p w:rsidR="0089529A" w:rsidRPr="00A42A00" w:rsidRDefault="0089529A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После подписания договора на рассрочку Вы в этот же день можете начинать лечение при условии согласованной предоплаты.</w:t>
      </w:r>
    </w:p>
    <w:p w:rsidR="0089529A" w:rsidRPr="00A42A00" w:rsidRDefault="0089529A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Погашение рассрочки происходить по графику</w:t>
      </w:r>
      <w:r w:rsidR="00EF4FE6" w:rsidRPr="00A42A00">
        <w:rPr>
          <w:rFonts w:ascii="Times New Roman" w:hAnsi="Times New Roman" w:cs="Times New Roman"/>
          <w:sz w:val="32"/>
          <w:szCs w:val="32"/>
        </w:rPr>
        <w:t>.</w:t>
      </w:r>
    </w:p>
    <w:p w:rsidR="0089529A" w:rsidRPr="00A42A00" w:rsidRDefault="00EF4FE6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       </w:t>
      </w:r>
      <w:r w:rsidR="0089529A" w:rsidRPr="00A42A00">
        <w:rPr>
          <w:rFonts w:ascii="Times New Roman" w:hAnsi="Times New Roman" w:cs="Times New Roman"/>
          <w:sz w:val="32"/>
          <w:szCs w:val="32"/>
        </w:rPr>
        <w:t>Наше выгодное предложение позволит вам безотлагательно позаботиться о здоровье полости рта!</w:t>
      </w:r>
    </w:p>
    <w:p w:rsidR="00750640" w:rsidRPr="00A42A00" w:rsidRDefault="00EF4FE6" w:rsidP="00A42A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Не откладывайте лечение зубов на потом, сейчас воспользуйтесь рассрочкой от клиники - 0% без процентов и п</w:t>
      </w:r>
      <w:r w:rsidR="00A42A00">
        <w:rPr>
          <w:rFonts w:ascii="Times New Roman" w:hAnsi="Times New Roman" w:cs="Times New Roman"/>
          <w:sz w:val="32"/>
          <w:szCs w:val="32"/>
        </w:rPr>
        <w:t>ереплат (без участия банка) до 6</w:t>
      </w:r>
      <w:r w:rsidRPr="00A42A00">
        <w:rPr>
          <w:rFonts w:ascii="Times New Roman" w:hAnsi="Times New Roman" w:cs="Times New Roman"/>
          <w:sz w:val="32"/>
          <w:szCs w:val="32"/>
        </w:rPr>
        <w:t xml:space="preserve"> месяцев.</w:t>
      </w:r>
    </w:p>
    <w:p w:rsidR="0089529A" w:rsidRPr="00882014" w:rsidRDefault="00E42365" w:rsidP="0075064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* Рассрочка предоставляется от клиники без участия банка. </w:t>
      </w:r>
      <w:r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Подробности уточняйте</w:t>
      </w:r>
      <w:r w:rsidR="00EF4FE6"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у администраторов клиники.  (</w:t>
      </w:r>
      <w:r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акции </w:t>
      </w:r>
      <w:r w:rsidR="00EF4FE6"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и скидки </w:t>
      </w:r>
      <w:r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не </w:t>
      </w:r>
      <w:r w:rsidR="00EF4FE6"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применяются на стоматологические услуги, предоставленные в рассрочку</w:t>
      </w:r>
      <w:r w:rsidRPr="00882014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)</w:t>
      </w:r>
    </w:p>
    <w:p w:rsidR="0089529A" w:rsidRPr="00CE52C3" w:rsidRDefault="00CE52C3" w:rsidP="00667299">
      <w:pPr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E52C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Кредит/рассрочку также предоставляют Сбербанк</w:t>
      </w:r>
      <w:r w:rsidR="00EF4FE6" w:rsidRPr="00CE52C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, Тинькофф</w:t>
      </w:r>
      <w:r w:rsidR="00667299" w:rsidRPr="00CE52C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Банк</w:t>
      </w:r>
      <w:r w:rsidR="00EF4FE6" w:rsidRPr="00CE52C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, МТС Банк, Кредит Европа Банк, Ренессанс Кредит,</w:t>
      </w:r>
      <w:r w:rsidR="00667299" w:rsidRPr="00CE52C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ОТП Банк</w:t>
      </w:r>
    </w:p>
    <w:p w:rsidR="0089529A" w:rsidRPr="00A42A00" w:rsidRDefault="0089529A" w:rsidP="00882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На консультации Вы согласовываете с Вашим лечащим врачом план лечения.</w:t>
      </w:r>
    </w:p>
    <w:p w:rsidR="0089529A" w:rsidRPr="00A42A00" w:rsidRDefault="00EF4FE6" w:rsidP="008820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А</w:t>
      </w:r>
      <w:r w:rsidR="0089529A" w:rsidRPr="00A42A00">
        <w:rPr>
          <w:rFonts w:ascii="Times New Roman" w:hAnsi="Times New Roman" w:cs="Times New Roman"/>
          <w:sz w:val="32"/>
          <w:szCs w:val="32"/>
        </w:rPr>
        <w:t>дминистратор помогает Вам заполнить анкету-заявку на кредит</w:t>
      </w:r>
      <w:r w:rsidRPr="00A42A00">
        <w:rPr>
          <w:rFonts w:ascii="Times New Roman" w:hAnsi="Times New Roman" w:cs="Times New Roman"/>
          <w:sz w:val="32"/>
          <w:szCs w:val="32"/>
        </w:rPr>
        <w:t>/рассрочку</w:t>
      </w:r>
    </w:p>
    <w:p w:rsidR="0089529A" w:rsidRPr="00A42A00" w:rsidRDefault="0089529A" w:rsidP="00B851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>Анкета автоматически направляется на рассмотрение в банк. Рассмотрение происходит онлайн, в течение 5-10 минут.</w:t>
      </w:r>
    </w:p>
    <w:p w:rsidR="0089529A" w:rsidRPr="00A42A00" w:rsidRDefault="0089529A" w:rsidP="00B851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После одобрения заявки </w:t>
      </w:r>
      <w:r w:rsidR="00667299" w:rsidRPr="00A42A00">
        <w:rPr>
          <w:rFonts w:ascii="Times New Roman" w:hAnsi="Times New Roman" w:cs="Times New Roman"/>
          <w:sz w:val="32"/>
          <w:szCs w:val="32"/>
        </w:rPr>
        <w:t xml:space="preserve">и подписания всех необходимых документов с банком </w:t>
      </w:r>
      <w:r w:rsidRPr="00A42A00">
        <w:rPr>
          <w:rFonts w:ascii="Times New Roman" w:hAnsi="Times New Roman" w:cs="Times New Roman"/>
          <w:sz w:val="32"/>
          <w:szCs w:val="32"/>
        </w:rPr>
        <w:t>Вы в этот же день можете начинать лечение.</w:t>
      </w:r>
    </w:p>
    <w:p w:rsidR="0089529A" w:rsidRPr="00A42A00" w:rsidRDefault="00A42A00" w:rsidP="00B851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A00">
        <w:rPr>
          <w:rFonts w:ascii="Times New Roman" w:hAnsi="Times New Roman" w:cs="Times New Roman"/>
          <w:sz w:val="32"/>
          <w:szCs w:val="32"/>
        </w:rPr>
        <w:t xml:space="preserve">Погашение </w:t>
      </w:r>
      <w:r>
        <w:rPr>
          <w:rFonts w:ascii="Times New Roman" w:hAnsi="Times New Roman" w:cs="Times New Roman"/>
          <w:sz w:val="32"/>
          <w:szCs w:val="32"/>
        </w:rPr>
        <w:t>кредита/</w:t>
      </w:r>
      <w:r w:rsidRPr="00A42A00">
        <w:rPr>
          <w:rFonts w:ascii="Times New Roman" w:hAnsi="Times New Roman" w:cs="Times New Roman"/>
          <w:sz w:val="32"/>
          <w:szCs w:val="32"/>
        </w:rPr>
        <w:t>рассрочки происходит по графику</w:t>
      </w:r>
      <w:r>
        <w:rPr>
          <w:rFonts w:ascii="Times New Roman" w:hAnsi="Times New Roman" w:cs="Times New Roman"/>
          <w:sz w:val="32"/>
          <w:szCs w:val="32"/>
        </w:rPr>
        <w:t xml:space="preserve"> выданного банком, предоставляющим соответствующую услугу</w:t>
      </w:r>
      <w:r w:rsidRPr="00A42A00">
        <w:rPr>
          <w:rFonts w:ascii="Times New Roman" w:hAnsi="Times New Roman" w:cs="Times New Roman"/>
          <w:sz w:val="32"/>
          <w:szCs w:val="32"/>
        </w:rPr>
        <w:t>.</w:t>
      </w:r>
    </w:p>
    <w:p w:rsidR="0089529A" w:rsidRPr="00CE52C3" w:rsidRDefault="0089529A" w:rsidP="0089529A">
      <w:pPr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CE52C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Подробная информация по те</w:t>
      </w:r>
      <w:r w:rsidR="00EF4FE6" w:rsidRPr="00CE52C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л. 56-56-56</w:t>
      </w:r>
      <w:bookmarkStart w:id="0" w:name="_GoBack"/>
      <w:bookmarkEnd w:id="0"/>
    </w:p>
    <w:sectPr w:rsidR="0089529A" w:rsidRPr="00CE52C3" w:rsidSect="0088201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BAB"/>
    <w:multiLevelType w:val="hybridMultilevel"/>
    <w:tmpl w:val="4D7E3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B4"/>
    <w:rsid w:val="000C2CC4"/>
    <w:rsid w:val="00667299"/>
    <w:rsid w:val="00750640"/>
    <w:rsid w:val="00866543"/>
    <w:rsid w:val="00882014"/>
    <w:rsid w:val="0089529A"/>
    <w:rsid w:val="00A42A00"/>
    <w:rsid w:val="00B85143"/>
    <w:rsid w:val="00C132B4"/>
    <w:rsid w:val="00C75729"/>
    <w:rsid w:val="00CE52C3"/>
    <w:rsid w:val="00E42365"/>
    <w:rsid w:val="00E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4CC8-5034-4C14-ADC3-C893056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6</cp:revision>
  <dcterms:created xsi:type="dcterms:W3CDTF">2023-03-18T11:42:00Z</dcterms:created>
  <dcterms:modified xsi:type="dcterms:W3CDTF">2023-03-18T11:48:00Z</dcterms:modified>
</cp:coreProperties>
</file>